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C9" w:rsidRDefault="00D92D7E">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附件2</w:t>
      </w: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3347F" w:rsidP="003504A6">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省</w:t>
      </w:r>
      <w:r w:rsidR="00D92D7E">
        <w:rPr>
          <w:rFonts w:ascii="黑体" w:eastAsia="黑体" w:hAnsi="黑体" w:cs="Times New Roman" w:hint="eastAsia"/>
          <w:bCs/>
          <w:spacing w:val="-20"/>
          <w:sz w:val="52"/>
          <w:szCs w:val="52"/>
        </w:rPr>
        <w:t>级一流本科专业建设点</w:t>
      </w:r>
    </w:p>
    <w:p w:rsidR="00B103C9" w:rsidRDefault="00D92D7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D92D7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B103C9">
      <w:pPr>
        <w:spacing w:line="720" w:lineRule="exact"/>
        <w:ind w:firstLineChars="400" w:firstLine="1760"/>
        <w:rPr>
          <w:rFonts w:ascii="Arial" w:eastAsia="楷体_GB2312" w:hAnsi="Arial" w:cs="Times New Roman"/>
          <w:sz w:val="44"/>
          <w:szCs w:val="24"/>
        </w:rPr>
      </w:pPr>
    </w:p>
    <w:p w:rsidR="00B103C9" w:rsidRDefault="00B103C9">
      <w:pPr>
        <w:rPr>
          <w:rFonts w:ascii="Times New Roman" w:eastAsia="宋体" w:hAnsi="Times New Roman" w:cs="Times New Roman"/>
          <w:szCs w:val="24"/>
        </w:rPr>
      </w:pPr>
    </w:p>
    <w:p w:rsidR="00B103C9" w:rsidRDefault="00D92D7E">
      <w:pPr>
        <w:jc w:val="center"/>
        <w:rPr>
          <w:rFonts w:ascii="Arial" w:eastAsia="楷体_GB2312" w:hAnsi="Arial" w:cs="Times New Roman"/>
          <w:sz w:val="36"/>
          <w:szCs w:val="24"/>
        </w:rPr>
      </w:pPr>
      <w:r>
        <w:rPr>
          <w:rFonts w:ascii="Arial" w:eastAsia="楷体_GB2312" w:hAnsi="Arial" w:cs="Times New Roman" w:hint="eastAsia"/>
          <w:sz w:val="36"/>
          <w:szCs w:val="24"/>
        </w:rPr>
        <w:t>教育部高等教育司制</w:t>
      </w:r>
    </w:p>
    <w:p w:rsidR="00B103C9" w:rsidRDefault="00D92D7E">
      <w:pPr>
        <w:jc w:val="center"/>
        <w:rPr>
          <w:rFonts w:ascii="Arial" w:eastAsia="楷体_GB2312" w:hAnsi="Arial" w:cs="Times New Roman"/>
          <w:sz w:val="36"/>
          <w:szCs w:val="24"/>
        </w:rPr>
      </w:pPr>
      <w:r>
        <w:rPr>
          <w:rFonts w:ascii="Arial" w:eastAsia="楷体_GB2312" w:hAnsi="Arial" w:cs="Times New Roman"/>
          <w:sz w:val="36"/>
          <w:szCs w:val="24"/>
        </w:rPr>
        <w:br w:type="page"/>
      </w:r>
    </w:p>
    <w:p w:rsidR="00B103C9" w:rsidRDefault="00D92D7E">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B103C9" w:rsidRDefault="00B103C9">
      <w:pPr>
        <w:jc w:val="center"/>
        <w:rPr>
          <w:rFonts w:ascii="仿宋_GB2312" w:eastAsia="仿宋_GB2312" w:hAnsi="Arial" w:cs="Times New Roman"/>
          <w:spacing w:val="100"/>
          <w:sz w:val="32"/>
          <w:szCs w:val="32"/>
        </w:rPr>
      </w:pPr>
    </w:p>
    <w:p w:rsidR="00B103C9" w:rsidRDefault="00D92D7E">
      <w:pPr>
        <w:ind w:firstLineChars="200" w:firstLine="640"/>
        <w:rPr>
          <w:rFonts w:ascii="仿宋" w:eastAsia="仿宋" w:hAnsi="仿宋" w:cs="Times New Roman"/>
          <w:sz w:val="32"/>
          <w:szCs w:val="32"/>
        </w:rPr>
      </w:pPr>
      <w:r>
        <w:rPr>
          <w:rFonts w:ascii="仿宋" w:eastAsia="仿宋" w:hAnsi="仿宋" w:cs="Times New Roman" w:hint="eastAsia"/>
          <w:sz w:val="32"/>
          <w:szCs w:val="32"/>
        </w:rPr>
        <w:t>采集表填写内容必须实事求是，表达准确严谨。填报内容不得有空缺项，如无内容应填“无”。</w:t>
      </w:r>
    </w:p>
    <w:p w:rsidR="00B103C9" w:rsidRDefault="00B103C9">
      <w:pPr>
        <w:ind w:firstLineChars="200" w:firstLine="640"/>
        <w:rPr>
          <w:rFonts w:ascii="仿宋" w:eastAsia="仿宋" w:hAnsi="仿宋" w:cs="Times New Roman"/>
          <w:sz w:val="32"/>
          <w:szCs w:val="32"/>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D92D7E">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B103C9" w:rsidRDefault="00B103C9">
      <w:pPr>
        <w:spacing w:line="440" w:lineRule="exact"/>
        <w:jc w:val="center"/>
        <w:rPr>
          <w:rFonts w:ascii="黑体" w:eastAsia="黑体" w:hAnsi="Times New Roman" w:cs="Times New Roman"/>
          <w:bCs/>
          <w:sz w:val="36"/>
          <w:szCs w:val="36"/>
        </w:rPr>
      </w:pPr>
    </w:p>
    <w:p w:rsidR="00B103C9" w:rsidRDefault="00D92D7E">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B103C9" w:rsidRDefault="00D92D7E">
      <w:pPr>
        <w:spacing w:line="360" w:lineRule="auto"/>
        <w:ind w:firstLineChars="200" w:firstLine="640"/>
        <w:rPr>
          <w:rFonts w:ascii="仿宋_GB2312" w:eastAsia="仿宋_GB2312" w:hAnsi="仿宋" w:cs="Times New Roman"/>
          <w:sz w:val="32"/>
          <w:szCs w:val="32"/>
        </w:rPr>
      </w:pPr>
      <w:bookmarkStart w:id="0" w:name="_GoBack"/>
      <w:bookmarkEnd w:id="0"/>
      <w:r>
        <w:rPr>
          <w:rFonts w:ascii="仿宋_GB2312" w:eastAsia="仿宋_GB2312" w:hAnsi="仿宋" w:cs="Times New Roman"/>
          <w:sz w:val="32"/>
          <w:szCs w:val="32"/>
        </w:rPr>
        <w:t>一</w:t>
      </w:r>
      <w:r>
        <w:rPr>
          <w:rFonts w:ascii="仿宋_GB2312" w:eastAsia="仿宋_GB2312" w:hAnsi="仿宋" w:cs="Times New Roman" w:hint="eastAsia"/>
          <w:sz w:val="32"/>
          <w:szCs w:val="32"/>
        </w:rPr>
        <w:t>、所在</w:t>
      </w:r>
      <w:r>
        <w:rPr>
          <w:rFonts w:ascii="仿宋_GB2312" w:eastAsia="仿宋_GB2312" w:hAnsi="仿宋" w:cs="Times New Roman"/>
          <w:sz w:val="32"/>
          <w:szCs w:val="32"/>
        </w:rPr>
        <w:t>高校基本情况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二</w:t>
      </w:r>
      <w:r>
        <w:rPr>
          <w:rFonts w:ascii="仿宋_GB2312" w:eastAsia="仿宋_GB2312" w:hAnsi="仿宋" w:cs="Times New Roman" w:hint="eastAsia"/>
          <w:sz w:val="32"/>
          <w:szCs w:val="32"/>
        </w:rPr>
        <w:t>、</w:t>
      </w:r>
      <w:r>
        <w:rPr>
          <w:rFonts w:ascii="仿宋_GB2312" w:eastAsia="仿宋_GB2312" w:hAnsi="仿宋" w:cs="Times New Roman"/>
          <w:sz w:val="32"/>
          <w:szCs w:val="32"/>
        </w:rPr>
        <w:t>报送专业情况</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B103C9" w:rsidRDefault="00D92D7E">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B103C9" w:rsidRDefault="00D92D7E">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三、下一步推进专业建设和改革的主要思路及举措</w:t>
      </w:r>
    </w:p>
    <w:p w:rsidR="00B103C9" w:rsidRDefault="00D92D7E">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r>
        <w:rPr>
          <w:rFonts w:ascii="Times New Roman" w:eastAsia="黑体" w:hAnsi="Times New Roman" w:cs="Times New Roman" w:hint="eastAsia"/>
          <w:sz w:val="32"/>
          <w:szCs w:val="32"/>
        </w:rPr>
        <w:t>（</w:t>
      </w:r>
      <w:r>
        <w:rPr>
          <w:rFonts w:ascii="Times New Roman" w:eastAsia="黑体" w:hAnsi="Times New Roman" w:cs="Times New Roman" w:hint="eastAsia"/>
          <w:color w:val="FF0000"/>
          <w:sz w:val="32"/>
          <w:szCs w:val="32"/>
        </w:rPr>
        <w:t>由学校统一填写</w:t>
      </w:r>
      <w:r>
        <w:rPr>
          <w:rFonts w:ascii="Times New Roman" w:eastAsia="黑体" w:hAnsi="Times New Roman" w:cs="Times New Roman" w:hint="eastAsia"/>
          <w:sz w:val="32"/>
          <w:szCs w:val="32"/>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08"/>
        <w:gridCol w:w="423"/>
        <w:gridCol w:w="3604"/>
        <w:gridCol w:w="375"/>
        <w:gridCol w:w="115"/>
        <w:gridCol w:w="1161"/>
      </w:tblGrid>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131" w:type="dxa"/>
            <w:gridSpan w:val="2"/>
            <w:vAlign w:val="center"/>
          </w:tcPr>
          <w:p w:rsidR="00B103C9" w:rsidRDefault="00B103C9">
            <w:pPr>
              <w:spacing w:line="360" w:lineRule="auto"/>
              <w:jc w:val="center"/>
              <w:rPr>
                <w:rFonts w:ascii="Times New Roman" w:eastAsia="仿宋_GB2312" w:hAnsi="Times New Roman" w:cs="Times New Roman"/>
                <w:sz w:val="24"/>
                <w:szCs w:val="24"/>
              </w:rPr>
            </w:pPr>
          </w:p>
        </w:tc>
        <w:tc>
          <w:tcPr>
            <w:tcW w:w="3604"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567"/>
        </w:trPr>
        <w:tc>
          <w:tcPr>
            <w:tcW w:w="1973" w:type="dxa"/>
            <w:vMerge w:val="restart"/>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B103C9">
        <w:trPr>
          <w:trHeight w:val="567"/>
        </w:trPr>
        <w:tc>
          <w:tcPr>
            <w:tcW w:w="1973" w:type="dxa"/>
            <w:vMerge/>
          </w:tcPr>
          <w:p w:rsidR="00B103C9" w:rsidRDefault="00B103C9">
            <w:pPr>
              <w:spacing w:line="360" w:lineRule="auto"/>
              <w:rPr>
                <w:rFonts w:ascii="Times New Roman" w:eastAsia="仿宋_GB2312" w:hAnsi="Times New Roman" w:cs="Times New Roman"/>
                <w:sz w:val="24"/>
                <w:szCs w:val="24"/>
              </w:rPr>
            </w:pP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tr>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B103C9" w:rsidRDefault="00D92D7E">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B103C9" w:rsidRDefault="00B103C9">
            <w:pPr>
              <w:spacing w:line="320" w:lineRule="exact"/>
              <w:jc w:val="center"/>
              <w:rPr>
                <w:rFonts w:ascii="Times New Roman" w:eastAsia="仿宋_GB2312" w:hAnsi="Times New Roman" w:cs="Times New Roman"/>
                <w:sz w:val="24"/>
                <w:szCs w:val="24"/>
              </w:rPr>
            </w:pP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Pr>
                <w:rFonts w:ascii="Times New Roman" w:eastAsia="仿宋_GB2312" w:hAnsi="Times New Roman" w:cs="Times New Roman" w:hint="eastAsia"/>
                <w:sz w:val="24"/>
                <w:szCs w:val="24"/>
              </w:rPr>
              <w:t>博士学位教师占专任教师比例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7811"/>
        </w:trPr>
        <w:tc>
          <w:tcPr>
            <w:tcW w:w="1973" w:type="dxa"/>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B103C9" w:rsidRDefault="00D92D7E">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B103C9" w:rsidRDefault="00B103C9">
            <w:pPr>
              <w:spacing w:line="360" w:lineRule="auto"/>
              <w:rPr>
                <w:rFonts w:ascii="Times New Roman" w:eastAsia="仿宋_GB2312" w:hAnsi="Times New Roman" w:cs="Times New Roman"/>
                <w:sz w:val="24"/>
                <w:szCs w:val="24"/>
              </w:rPr>
            </w:pPr>
          </w:p>
        </w:tc>
      </w:tr>
      <w:tr w:rsidR="00B103C9">
        <w:trPr>
          <w:trHeight w:val="132"/>
        </w:trPr>
        <w:tc>
          <w:tcPr>
            <w:tcW w:w="1973" w:type="dxa"/>
            <w:vMerge w:val="restart"/>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402" w:type="dxa"/>
            <w:gridSpan w:val="3"/>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77"/>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bl>
    <w:p w:rsidR="00B103C9" w:rsidRDefault="00D92D7E">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1735"/>
        <w:gridCol w:w="2453"/>
        <w:gridCol w:w="2337"/>
      </w:tblGrid>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B103C9" w:rsidRDefault="00B103C9">
            <w:pPr>
              <w:jc w:val="center"/>
              <w:rPr>
                <w:rFonts w:ascii="Times New Roman" w:eastAsia="仿宋_GB2312" w:hAnsi="Times New Roman" w:cs="Times New Roman"/>
                <w:color w:val="FF0000"/>
                <w:sz w:val="13"/>
                <w:szCs w:val="13"/>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2337" w:type="dxa"/>
            <w:vAlign w:val="center"/>
          </w:tcPr>
          <w:p w:rsidR="00B103C9" w:rsidRDefault="00B103C9">
            <w:pPr>
              <w:jc w:val="center"/>
              <w:rPr>
                <w:rFonts w:ascii="Times New Roman" w:eastAsia="仿宋_GB2312" w:hAnsi="Times New Roman" w:cs="Times New Roman"/>
                <w:sz w:val="18"/>
                <w:szCs w:val="18"/>
              </w:rPr>
            </w:pPr>
          </w:p>
        </w:tc>
      </w:tr>
      <w:tr w:rsidR="00B103C9" w:rsidTr="00577FAA">
        <w:trPr>
          <w:cantSplit/>
          <w:trHeight w:val="981"/>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B103C9" w:rsidRDefault="00B103C9">
            <w:pPr>
              <w:jc w:val="center"/>
              <w:rPr>
                <w:rFonts w:ascii="Times New Roman" w:eastAsia="仿宋_GB2312" w:hAnsi="Times New Roman" w:cs="Times New Roman"/>
                <w:sz w:val="18"/>
                <w:szCs w:val="18"/>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2337" w:type="dxa"/>
            <w:vAlign w:val="center"/>
          </w:tcPr>
          <w:p w:rsidR="00B103C9" w:rsidRDefault="006F4F6C" w:rsidP="006F4F6C">
            <w:pPr>
              <w:rPr>
                <w:rFonts w:ascii="Times New Roman" w:eastAsia="仿宋_GB2312" w:hAnsi="Times New Roman" w:cs="Times New Roman"/>
                <w:sz w:val="13"/>
                <w:szCs w:val="13"/>
              </w:rPr>
            </w:pPr>
            <w:r>
              <w:rPr>
                <w:rFonts w:ascii="仿宋" w:eastAsia="仿宋" w:hAnsi="仿宋" w:hint="eastAsia"/>
                <w:color w:val="FF0000"/>
                <w:sz w:val="13"/>
                <w:szCs w:val="13"/>
              </w:rPr>
              <w:t xml:space="preserve">           </w:t>
            </w: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bl>
    <w:p w:rsidR="00B103C9" w:rsidRDefault="00D92D7E">
      <w:pPr>
        <w:rPr>
          <w:rFonts w:ascii="仿宋" w:eastAsia="仿宋" w:hAnsi="仿宋" w:cs="Times New Roman"/>
          <w:color w:val="FF0000"/>
          <w:sz w:val="24"/>
          <w:szCs w:val="24"/>
        </w:rPr>
      </w:pPr>
      <w:r>
        <w:rPr>
          <w:rFonts w:ascii="仿宋" w:eastAsia="仿宋" w:hAnsi="仿宋" w:cs="Times New Roman"/>
          <w:sz w:val="24"/>
          <w:szCs w:val="24"/>
        </w:rPr>
        <w:t>注</w:t>
      </w:r>
      <w:r>
        <w:rPr>
          <w:rFonts w:ascii="仿宋" w:eastAsia="仿宋" w:hAnsi="仿宋" w:cs="Times New Roman" w:hint="eastAsia"/>
          <w:sz w:val="24"/>
          <w:szCs w:val="24"/>
        </w:rPr>
        <w:t>：</w:t>
      </w:r>
      <w:r w:rsidRPr="00577FAA">
        <w:rPr>
          <w:rFonts w:ascii="仿宋" w:eastAsia="仿宋" w:hAnsi="仿宋" w:cs="Times New Roman" w:hint="eastAsia"/>
          <w:sz w:val="24"/>
          <w:szCs w:val="24"/>
        </w:rPr>
        <w:t>以上数据填报口径为2</w:t>
      </w:r>
      <w:r w:rsidRPr="00577FAA">
        <w:rPr>
          <w:rFonts w:ascii="仿宋" w:eastAsia="仿宋" w:hAnsi="仿宋" w:cs="Times New Roman"/>
          <w:sz w:val="24"/>
          <w:szCs w:val="24"/>
        </w:rPr>
        <w:t>0</w:t>
      </w:r>
      <w:r w:rsidRPr="00577FAA">
        <w:rPr>
          <w:rFonts w:ascii="仿宋" w:eastAsia="仿宋" w:hAnsi="仿宋" w:cs="Times New Roman" w:hint="eastAsia"/>
          <w:sz w:val="24"/>
          <w:szCs w:val="24"/>
        </w:rPr>
        <w:t>20-</w:t>
      </w:r>
      <w:r w:rsidRPr="00577FAA">
        <w:rPr>
          <w:rFonts w:ascii="仿宋" w:eastAsia="仿宋" w:hAnsi="仿宋" w:cs="Times New Roman"/>
          <w:sz w:val="24"/>
          <w:szCs w:val="24"/>
        </w:rPr>
        <w:t>20</w:t>
      </w:r>
      <w:r w:rsidRPr="00577FAA">
        <w:rPr>
          <w:rFonts w:ascii="仿宋" w:eastAsia="仿宋" w:hAnsi="仿宋" w:cs="Times New Roman" w:hint="eastAsia"/>
          <w:sz w:val="24"/>
          <w:szCs w:val="24"/>
        </w:rPr>
        <w:t>21</w:t>
      </w:r>
      <w:r w:rsidRPr="00577FAA">
        <w:rPr>
          <w:rFonts w:ascii="仿宋" w:eastAsia="仿宋" w:hAnsi="仿宋" w:cs="Times New Roman"/>
          <w:sz w:val="24"/>
          <w:szCs w:val="24"/>
        </w:rPr>
        <w:t>学年数据</w:t>
      </w:r>
      <w:r w:rsidRPr="00577FAA">
        <w:rPr>
          <w:rFonts w:ascii="仿宋" w:eastAsia="仿宋" w:hAnsi="仿宋" w:cs="Times New Roman" w:hint="eastAsia"/>
          <w:sz w:val="24"/>
          <w:szCs w:val="24"/>
        </w:rPr>
        <w:t>。</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1122"/>
        <w:gridCol w:w="1242"/>
        <w:gridCol w:w="851"/>
        <w:gridCol w:w="1692"/>
        <w:gridCol w:w="907"/>
        <w:gridCol w:w="851"/>
        <w:gridCol w:w="992"/>
      </w:tblGrid>
      <w:tr w:rsidR="00B103C9" w:rsidTr="00997B2A">
        <w:trPr>
          <w:trHeight w:val="567"/>
          <w:jc w:val="center"/>
        </w:trPr>
        <w:tc>
          <w:tcPr>
            <w:tcW w:w="1283" w:type="dxa"/>
            <w:tcBorders>
              <w:top w:val="single" w:sz="4" w:space="0" w:color="auto"/>
              <w:bottom w:val="single" w:sz="4" w:space="0" w:color="auto"/>
            </w:tcBorders>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122" w:type="dxa"/>
            <w:tcBorders>
              <w:top w:val="single" w:sz="4" w:space="0" w:color="auto"/>
              <w:bottom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567"/>
          <w:jc w:val="center"/>
        </w:trPr>
        <w:tc>
          <w:tcPr>
            <w:tcW w:w="1283" w:type="dxa"/>
            <w:tcBorders>
              <w:top w:val="single" w:sz="4" w:space="0" w:color="auto"/>
            </w:tcBorders>
            <w:vAlign w:val="center"/>
          </w:tcPr>
          <w:p w:rsidR="00B103C9" w:rsidRPr="00577FAA" w:rsidRDefault="00BE0A18" w:rsidP="003504A6">
            <w:pPr>
              <w:jc w:val="center"/>
              <w:rPr>
                <w:rFonts w:ascii="Times New Roman" w:eastAsia="仿宋_GB2312" w:hAnsi="Times New Roman" w:cs="Times New Roman"/>
                <w:sz w:val="24"/>
                <w:szCs w:val="24"/>
              </w:rPr>
            </w:pPr>
            <w:r w:rsidRPr="00577FAA">
              <w:rPr>
                <w:rFonts w:ascii="Times New Roman" w:eastAsia="仿宋_GB2312" w:hAnsi="Times New Roman" w:cs="Times New Roman"/>
                <w:sz w:val="24"/>
                <w:szCs w:val="24"/>
              </w:rPr>
              <w:t>联系电话</w:t>
            </w:r>
          </w:p>
        </w:tc>
        <w:tc>
          <w:tcPr>
            <w:tcW w:w="1122" w:type="dxa"/>
            <w:tcBorders>
              <w:top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3268"/>
          <w:jc w:val="center"/>
        </w:trPr>
        <w:tc>
          <w:tcPr>
            <w:tcW w:w="2405" w:type="dxa"/>
            <w:gridSpan w:val="2"/>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535" w:type="dxa"/>
            <w:gridSpan w:val="6"/>
            <w:vAlign w:val="center"/>
          </w:tcPr>
          <w:p w:rsidR="00B103C9" w:rsidRDefault="00B103C9">
            <w:pPr>
              <w:jc w:val="left"/>
              <w:rPr>
                <w:rFonts w:ascii="Times New Roman" w:eastAsia="仿宋_GB2312" w:hAnsi="Times New Roman" w:cs="Times New Roman"/>
                <w:sz w:val="24"/>
                <w:szCs w:val="24"/>
              </w:rPr>
            </w:pP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19"/>
        <w:gridCol w:w="1583"/>
        <w:gridCol w:w="1583"/>
        <w:gridCol w:w="1319"/>
        <w:gridCol w:w="1621"/>
      </w:tblGrid>
      <w:tr w:rsidR="00B103C9" w:rsidTr="00054303">
        <w:trPr>
          <w:trHeight w:val="567"/>
          <w:jc w:val="center"/>
        </w:trPr>
        <w:tc>
          <w:tcPr>
            <w:tcW w:w="1415"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2020</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2019</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2018</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bl>
    <w:p w:rsidR="00B3347F" w:rsidRDefault="00B3347F">
      <w:pPr>
        <w:jc w:val="left"/>
        <w:rPr>
          <w:rFonts w:ascii="楷体" w:eastAsia="楷体" w:hAnsi="楷体" w:cs="宋体"/>
          <w:b/>
          <w:kern w:val="0"/>
          <w:sz w:val="32"/>
          <w:szCs w:val="32"/>
        </w:rPr>
      </w:pPr>
    </w:p>
    <w:p w:rsidR="00B103C9" w:rsidRDefault="00D92D7E">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6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827"/>
        <w:gridCol w:w="1207"/>
        <w:gridCol w:w="1723"/>
        <w:gridCol w:w="850"/>
        <w:gridCol w:w="785"/>
        <w:gridCol w:w="1279"/>
      </w:tblGrid>
      <w:tr w:rsidR="00B103C9" w:rsidTr="00577FAA">
        <w:trPr>
          <w:cantSplit/>
          <w:trHeight w:val="539"/>
        </w:trPr>
        <w:tc>
          <w:tcPr>
            <w:tcW w:w="194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教学团队建设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专业建设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课程</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教材</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bl>
    <w:p w:rsidR="00B103C9" w:rsidRDefault="00B103C9">
      <w:pPr>
        <w:widowControl/>
        <w:tabs>
          <w:tab w:val="left" w:pos="1013"/>
        </w:tabs>
        <w:ind w:rightChars="-94" w:right="-197"/>
        <w:jc w:val="left"/>
        <w:rPr>
          <w:rFonts w:ascii="Times New Roman" w:eastAsia="宋体" w:hAnsi="Times New Roman" w:cs="Times New Roman"/>
          <w:szCs w:val="24"/>
        </w:rPr>
      </w:pPr>
    </w:p>
    <w:p w:rsidR="00B103C9" w:rsidRDefault="00D92D7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B103C9" w:rsidRDefault="00D92D7E">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B103C9" w:rsidRDefault="00D92D7E">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4"/>
      </w:tblGrid>
      <w:tr w:rsidR="00B103C9" w:rsidTr="00577FAA">
        <w:trPr>
          <w:trHeight w:val="6236"/>
          <w:jc w:val="center"/>
        </w:trPr>
        <w:tc>
          <w:tcPr>
            <w:tcW w:w="8614" w:type="dxa"/>
          </w:tcPr>
          <w:p w:rsidR="00B103C9" w:rsidRDefault="00D92D7E">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sidRPr="00577FAA">
        <w:rPr>
          <w:rFonts w:ascii="楷体" w:eastAsia="楷体" w:hAnsi="楷体" w:cs="宋体" w:hint="eastAsia"/>
          <w:b/>
          <w:kern w:val="0"/>
          <w:sz w:val="32"/>
          <w:szCs w:val="32"/>
        </w:rPr>
        <w:t>措施</w:t>
      </w:r>
      <w:r>
        <w:rPr>
          <w:rFonts w:ascii="楷体" w:eastAsia="楷体" w:hAnsi="楷体" w:cs="宋体" w:hint="eastAsia"/>
          <w:b/>
          <w:kern w:val="0"/>
          <w:sz w:val="32"/>
          <w:szCs w:val="32"/>
        </w:rPr>
        <w:t>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089"/>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1"/>
    </w:tbl>
    <w:p w:rsidR="00B103C9" w:rsidRDefault="00B103C9">
      <w:pPr>
        <w:spacing w:line="20" w:lineRule="exact"/>
        <w:rPr>
          <w:rFonts w:ascii="仿宋_GB2312" w:eastAsia="仿宋_GB2312" w:hAnsi="Calibri" w:cs="经典平黑简"/>
          <w:sz w:val="10"/>
          <w:szCs w:val="10"/>
        </w:rPr>
      </w:pPr>
    </w:p>
    <w:p w:rsidR="00B103C9" w:rsidRDefault="00B103C9"/>
    <w:sectPr w:rsidR="00B103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479" w:rsidRDefault="00C17479">
      <w:r>
        <w:separator/>
      </w:r>
    </w:p>
  </w:endnote>
  <w:endnote w:type="continuationSeparator" w:id="0">
    <w:p w:rsidR="00C17479" w:rsidRDefault="00C1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AutoText"/>
      </w:docPartObj>
    </w:sdtPr>
    <w:sdtEndPr/>
    <w:sdtContent>
      <w:p w:rsidR="00B103C9" w:rsidRDefault="00D92D7E">
        <w:pPr>
          <w:pStyle w:val="a3"/>
          <w:jc w:val="center"/>
        </w:pPr>
        <w:r>
          <w:fldChar w:fldCharType="begin"/>
        </w:r>
        <w:r>
          <w:instrText>PAGE   \* MERGEFORMAT</w:instrText>
        </w:r>
        <w:r>
          <w:fldChar w:fldCharType="separate"/>
        </w:r>
        <w:r w:rsidR="00A8706A" w:rsidRPr="00A8706A">
          <w:rPr>
            <w:noProof/>
            <w:lang w:val="zh-CN"/>
          </w:rPr>
          <w:t>9</w:t>
        </w:r>
        <w:r>
          <w:fldChar w:fldCharType="end"/>
        </w:r>
      </w:p>
    </w:sdtContent>
  </w:sdt>
  <w:p w:rsidR="00B103C9" w:rsidRDefault="00B103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479" w:rsidRDefault="00C17479">
      <w:r>
        <w:separator/>
      </w:r>
    </w:p>
  </w:footnote>
  <w:footnote w:type="continuationSeparator" w:id="0">
    <w:p w:rsidR="00C17479" w:rsidRDefault="00C17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55"/>
    <w:rsid w:val="0001231E"/>
    <w:rsid w:val="000436A2"/>
    <w:rsid w:val="00054303"/>
    <w:rsid w:val="00183168"/>
    <w:rsid w:val="001B0657"/>
    <w:rsid w:val="003504A6"/>
    <w:rsid w:val="004414B4"/>
    <w:rsid w:val="004468DC"/>
    <w:rsid w:val="00466C3C"/>
    <w:rsid w:val="00577FAA"/>
    <w:rsid w:val="006F4F6C"/>
    <w:rsid w:val="00752B52"/>
    <w:rsid w:val="007E1ABB"/>
    <w:rsid w:val="0080605A"/>
    <w:rsid w:val="00996837"/>
    <w:rsid w:val="00997B2A"/>
    <w:rsid w:val="009E5C53"/>
    <w:rsid w:val="00A514D6"/>
    <w:rsid w:val="00A7573C"/>
    <w:rsid w:val="00A8706A"/>
    <w:rsid w:val="00B103C9"/>
    <w:rsid w:val="00B3347F"/>
    <w:rsid w:val="00BD1F55"/>
    <w:rsid w:val="00BE0A18"/>
    <w:rsid w:val="00C17479"/>
    <w:rsid w:val="00C70D70"/>
    <w:rsid w:val="00D92D7E"/>
    <w:rsid w:val="00E30176"/>
    <w:rsid w:val="00E63F56"/>
    <w:rsid w:val="00FD4E7A"/>
    <w:rsid w:val="7EC2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5282D-D1C8-429E-8C5C-700B9CA2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265</Words>
  <Characters>1513</Characters>
  <Application>Microsoft Office Word</Application>
  <DocSecurity>0</DocSecurity>
  <Lines>12</Lines>
  <Paragraphs>3</Paragraphs>
  <ScaleCrop>false</ScaleCrop>
  <Company>CHINA</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jyk</cp:lastModifiedBy>
  <cp:revision>3</cp:revision>
  <dcterms:created xsi:type="dcterms:W3CDTF">2021-10-29T07:56:00Z</dcterms:created>
  <dcterms:modified xsi:type="dcterms:W3CDTF">2021-10-29T08:00:00Z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